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79E6" w14:textId="2FFB3EF3" w:rsidR="00E437F6" w:rsidRDefault="7D0F17E7" w:rsidP="7D0F17E7">
      <w:pPr>
        <w:pStyle w:val="Heading1"/>
      </w:pPr>
      <w:r>
        <w:t>Audio file</w:t>
      </w:r>
      <w:r w:rsidR="0058484A">
        <w:t xml:space="preserve"> – From “Annabel Lee”</w:t>
      </w:r>
    </w:p>
    <w:p w14:paraId="583299CD" w14:textId="5318ACBF" w:rsidR="7D0F17E7" w:rsidRDefault="009103F4" w:rsidP="0058484A">
      <w:pPr>
        <w:rPr>
          <w:rStyle w:val="Hyperlink"/>
        </w:rPr>
      </w:pPr>
      <w:hyperlink r:id="rId4">
        <w:r w:rsidR="7D0F17E7" w:rsidRPr="7D0F17E7">
          <w:rPr>
            <w:rStyle w:val="Hyperlink"/>
          </w:rPr>
          <w:t>30-Track-30.mp3</w:t>
        </w:r>
      </w:hyperlink>
    </w:p>
    <w:p w14:paraId="74A7F692" w14:textId="77777777" w:rsidR="0058484A" w:rsidRDefault="0058484A" w:rsidP="0058484A"/>
    <w:p w14:paraId="6B10950E" w14:textId="4DB97139" w:rsidR="7D0F17E7" w:rsidRPr="0058484A" w:rsidRDefault="0058484A" w:rsidP="7D0F17E7">
      <w:pPr>
        <w:rPr>
          <w:u w:val="single"/>
        </w:rPr>
      </w:pPr>
      <w:r w:rsidRPr="0058484A">
        <w:rPr>
          <w:u w:val="single"/>
        </w:rPr>
        <w:t>Dana Gioia</w:t>
      </w:r>
    </w:p>
    <w:p w14:paraId="3279B7AA" w14:textId="5799B499" w:rsidR="7D0F17E7" w:rsidRDefault="7D0F17E7" w:rsidP="7D0F17E7">
      <w:r>
        <w:t>Most poems tell stories</w:t>
      </w:r>
      <w:r w:rsidR="0058484A">
        <w:t>.</w:t>
      </w:r>
      <w:r>
        <w:t xml:space="preserve"> </w:t>
      </w:r>
      <w:r w:rsidR="0058484A">
        <w:t>E</w:t>
      </w:r>
      <w:r>
        <w:t>ven when a poem is made up just of images</w:t>
      </w:r>
      <w:r w:rsidR="0058484A">
        <w:t>, t</w:t>
      </w:r>
      <w:r>
        <w:t>hose images tend to be arranged in a way that creates a narrative of emotions. In reciting a narrative poem, your purpose is to make the listener pay attention to the human drama being presented to feel the events</w:t>
      </w:r>
      <w:r w:rsidR="0058484A">
        <w:t xml:space="preserve"> i</w:t>
      </w:r>
      <w:r>
        <w:t>n emotional terms and to understand their personal importance to the characters</w:t>
      </w:r>
      <w:r w:rsidR="0058484A">
        <w:t>.</w:t>
      </w:r>
      <w:r>
        <w:t xml:space="preserve"> </w:t>
      </w:r>
      <w:r w:rsidR="0058484A">
        <w:t>T</w:t>
      </w:r>
      <w:r>
        <w:t>hat means that you need somehow to put that drama and those emotions into the words you're speaking.</w:t>
      </w:r>
    </w:p>
    <w:p w14:paraId="3EB22AE6" w14:textId="77777777" w:rsidR="0058484A" w:rsidRDefault="0058484A" w:rsidP="7D0F17E7"/>
    <w:p w14:paraId="737A25F3" w14:textId="01847F90" w:rsidR="7D0F17E7" w:rsidRDefault="7D0F17E7" w:rsidP="7D0F17E7">
      <w:r>
        <w:t>Listen for example to the actress Khandi</w:t>
      </w:r>
      <w:bookmarkStart w:id="0" w:name="_GoBack"/>
      <w:bookmarkEnd w:id="0"/>
      <w:r>
        <w:t xml:space="preserve"> Alexander </w:t>
      </w:r>
      <w:r w:rsidR="0058484A">
        <w:t>r</w:t>
      </w:r>
      <w:r>
        <w:t xml:space="preserve">ead the opening of Edgar Allan Poe's </w:t>
      </w:r>
      <w:r w:rsidR="0058484A">
        <w:t>“</w:t>
      </w:r>
      <w:r>
        <w:t>Annabel Lee</w:t>
      </w:r>
      <w:r w:rsidR="0058484A">
        <w:t>.”</w:t>
      </w:r>
      <w:r>
        <w:t xml:space="preserve"> </w:t>
      </w:r>
      <w:r w:rsidR="0058484A">
        <w:t>N</w:t>
      </w:r>
      <w:r>
        <w:t>otice how she suffuses the opening lines with joy, so that you feel the sadness of the ending later on, more powerfully.</w:t>
      </w:r>
    </w:p>
    <w:p w14:paraId="5CC2F9A9" w14:textId="77777777" w:rsidR="0058484A" w:rsidRDefault="0058484A" w:rsidP="7D0F17E7"/>
    <w:p w14:paraId="6615C56A" w14:textId="77777777" w:rsidR="0058484A" w:rsidRPr="0058484A" w:rsidRDefault="0058484A" w:rsidP="7D0F17E7">
      <w:pPr>
        <w:rPr>
          <w:u w:val="single"/>
        </w:rPr>
      </w:pPr>
      <w:r w:rsidRPr="0058484A">
        <w:rPr>
          <w:u w:val="single"/>
        </w:rPr>
        <w:t>Khandi Alexander</w:t>
      </w:r>
    </w:p>
    <w:p w14:paraId="0E4E1E85" w14:textId="77777777" w:rsidR="0058484A" w:rsidRDefault="0058484A" w:rsidP="0058484A">
      <w:r>
        <w:t>It was many and many a year ago,</w:t>
      </w:r>
    </w:p>
    <w:p w14:paraId="65F584DE" w14:textId="77777777" w:rsidR="0058484A" w:rsidRDefault="0058484A" w:rsidP="0058484A">
      <w:r>
        <w:t xml:space="preserve">   In a kingdom by the sea,</w:t>
      </w:r>
    </w:p>
    <w:p w14:paraId="16F72D77" w14:textId="77777777" w:rsidR="0058484A" w:rsidRDefault="0058484A" w:rsidP="0058484A">
      <w:r>
        <w:t>That a maiden there lived whom you may know</w:t>
      </w:r>
    </w:p>
    <w:p w14:paraId="2397E887" w14:textId="77777777" w:rsidR="0058484A" w:rsidRDefault="0058484A" w:rsidP="0058484A">
      <w:r>
        <w:t xml:space="preserve">   By the name of Annabel Lee;</w:t>
      </w:r>
    </w:p>
    <w:p w14:paraId="15C042A9" w14:textId="77777777" w:rsidR="0058484A" w:rsidRDefault="0058484A" w:rsidP="0058484A">
      <w:r>
        <w:t>And this maiden she lived with no other thought</w:t>
      </w:r>
    </w:p>
    <w:p w14:paraId="0BCA090A" w14:textId="77777777" w:rsidR="0058484A" w:rsidRDefault="0058484A" w:rsidP="0058484A">
      <w:r>
        <w:t xml:space="preserve">   Than to love and be loved by me.</w:t>
      </w:r>
    </w:p>
    <w:p w14:paraId="60C98E96" w14:textId="77777777" w:rsidR="0058484A" w:rsidRDefault="0058484A" w:rsidP="0058484A"/>
    <w:p w14:paraId="2F6FF50C" w14:textId="77777777" w:rsidR="0058484A" w:rsidRDefault="0058484A" w:rsidP="0058484A">
      <w:r>
        <w:t>I was a child and she was a child,</w:t>
      </w:r>
    </w:p>
    <w:p w14:paraId="75189E0E" w14:textId="77777777" w:rsidR="0058484A" w:rsidRDefault="0058484A" w:rsidP="0058484A">
      <w:r>
        <w:t xml:space="preserve">   In this kingdom by the sea,</w:t>
      </w:r>
    </w:p>
    <w:p w14:paraId="4C7470FA" w14:textId="77777777" w:rsidR="0058484A" w:rsidRDefault="0058484A" w:rsidP="0058484A">
      <w:r>
        <w:t>But we loved with a love that was more than love—</w:t>
      </w:r>
    </w:p>
    <w:p w14:paraId="2A1F0442" w14:textId="77777777" w:rsidR="0058484A" w:rsidRDefault="0058484A" w:rsidP="0058484A">
      <w:r>
        <w:t xml:space="preserve">   I and my Annabel Lee—</w:t>
      </w:r>
    </w:p>
    <w:p w14:paraId="02F31EDD" w14:textId="77777777" w:rsidR="0058484A" w:rsidRDefault="0058484A" w:rsidP="0058484A">
      <w:r>
        <w:t xml:space="preserve">With a love that the </w:t>
      </w:r>
      <w:proofErr w:type="spellStart"/>
      <w:r>
        <w:t>wingèd</w:t>
      </w:r>
      <w:proofErr w:type="spellEnd"/>
      <w:r>
        <w:t xml:space="preserve"> seraphs of Heaven</w:t>
      </w:r>
    </w:p>
    <w:p w14:paraId="429B5323" w14:textId="619462FE" w:rsidR="7D0F17E7" w:rsidRDefault="0058484A" w:rsidP="0058484A">
      <w:r>
        <w:t xml:space="preserve">   Coveted her and me.</w:t>
      </w:r>
    </w:p>
    <w:p w14:paraId="14A69520" w14:textId="77777777" w:rsidR="0058484A" w:rsidRDefault="0058484A" w:rsidP="0058484A"/>
    <w:p w14:paraId="505B3FE9" w14:textId="57AFC3CF" w:rsidR="0058484A" w:rsidRPr="0058484A" w:rsidRDefault="0058484A" w:rsidP="7D0F17E7">
      <w:pPr>
        <w:rPr>
          <w:u w:val="single"/>
        </w:rPr>
      </w:pPr>
      <w:r w:rsidRPr="0058484A">
        <w:rPr>
          <w:u w:val="single"/>
        </w:rPr>
        <w:t>Dana Gioia</w:t>
      </w:r>
    </w:p>
    <w:p w14:paraId="6134486B" w14:textId="531E66D1" w:rsidR="7D0F17E7" w:rsidRDefault="7D0F17E7" w:rsidP="7D0F17E7">
      <w:r>
        <w:t>Now listen to a few lines from the end of the poem. Can you feel how she is shifted the emotion?</w:t>
      </w:r>
    </w:p>
    <w:p w14:paraId="37315522" w14:textId="77777777" w:rsidR="0058484A" w:rsidRDefault="0058484A" w:rsidP="7D0F17E7"/>
    <w:p w14:paraId="073BB0A0" w14:textId="07516B8F" w:rsidR="7D0F17E7" w:rsidRPr="0058484A" w:rsidRDefault="0058484A" w:rsidP="7D0F17E7">
      <w:pPr>
        <w:rPr>
          <w:u w:val="single"/>
        </w:rPr>
      </w:pPr>
      <w:r w:rsidRPr="0058484A">
        <w:rPr>
          <w:u w:val="single"/>
        </w:rPr>
        <w:t>Khandi Alexander</w:t>
      </w:r>
    </w:p>
    <w:p w14:paraId="0C8D522A" w14:textId="77777777" w:rsidR="0058484A" w:rsidRDefault="0058484A" w:rsidP="0058484A">
      <w:r>
        <w:t>But our love it was stronger by far than the love</w:t>
      </w:r>
    </w:p>
    <w:p w14:paraId="2495C3A4" w14:textId="77777777" w:rsidR="0058484A" w:rsidRDefault="0058484A" w:rsidP="0058484A">
      <w:r>
        <w:t xml:space="preserve">   Of those who were older than we—</w:t>
      </w:r>
    </w:p>
    <w:p w14:paraId="207F2EC4" w14:textId="77777777" w:rsidR="0058484A" w:rsidRDefault="0058484A" w:rsidP="0058484A">
      <w:r>
        <w:t xml:space="preserve">   Of many far wiser than we—</w:t>
      </w:r>
    </w:p>
    <w:p w14:paraId="4A31D3EB" w14:textId="77777777" w:rsidR="0058484A" w:rsidRDefault="0058484A" w:rsidP="0058484A">
      <w:r>
        <w:t>And neither the angels in Heaven above</w:t>
      </w:r>
    </w:p>
    <w:p w14:paraId="749BB97B" w14:textId="77777777" w:rsidR="0058484A" w:rsidRDefault="0058484A" w:rsidP="0058484A">
      <w:r>
        <w:t xml:space="preserve">   Nor the demons down under the sea</w:t>
      </w:r>
    </w:p>
    <w:p w14:paraId="15279F18" w14:textId="77777777" w:rsidR="0058484A" w:rsidRDefault="0058484A" w:rsidP="0058484A">
      <w:r>
        <w:t>Can ever dissever my soul from the soul</w:t>
      </w:r>
    </w:p>
    <w:p w14:paraId="2C0F157D" w14:textId="77777777" w:rsidR="0058484A" w:rsidRDefault="0058484A" w:rsidP="0058484A">
      <w:r>
        <w:t xml:space="preserve">   Of the beautiful Annabel Lee;</w:t>
      </w:r>
    </w:p>
    <w:p w14:paraId="59B837F9" w14:textId="77777777" w:rsidR="0058484A" w:rsidRDefault="0058484A" w:rsidP="0058484A"/>
    <w:p w14:paraId="0B4823F3" w14:textId="77777777" w:rsidR="0058484A" w:rsidRDefault="0058484A" w:rsidP="0058484A">
      <w:r>
        <w:t>For the moon never beams, without bringing me dreams</w:t>
      </w:r>
    </w:p>
    <w:p w14:paraId="6997E89B" w14:textId="77777777" w:rsidR="0058484A" w:rsidRDefault="0058484A" w:rsidP="0058484A">
      <w:r>
        <w:t xml:space="preserve">   Of the beautiful Annabel Lee;</w:t>
      </w:r>
    </w:p>
    <w:p w14:paraId="03C37F85" w14:textId="77777777" w:rsidR="0058484A" w:rsidRDefault="0058484A" w:rsidP="0058484A">
      <w:r>
        <w:t>And the stars never rise, but I feel the bright eyes</w:t>
      </w:r>
    </w:p>
    <w:p w14:paraId="55599C0C" w14:textId="7DFFB26E" w:rsidR="7D0F17E7" w:rsidRDefault="0058484A" w:rsidP="0058484A">
      <w:r>
        <w:t xml:space="preserve">   Of the beautiful Annabel Lee;</w:t>
      </w:r>
    </w:p>
    <w:sectPr w:rsidR="7D0F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51624"/>
    <w:rsid w:val="0058484A"/>
    <w:rsid w:val="009103F4"/>
    <w:rsid w:val="00E437F6"/>
    <w:rsid w:val="47351624"/>
    <w:rsid w:val="7D0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1624"/>
  <w15:chartTrackingRefBased/>
  <w15:docId w15:val="{6D0C1DBA-1A12-4CC6-96F0-7FE4EC15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8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8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4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4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4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8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84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84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84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84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84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84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848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48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8484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8484A"/>
    <w:rPr>
      <w:b/>
      <w:bCs/>
    </w:rPr>
  </w:style>
  <w:style w:type="character" w:styleId="Emphasis">
    <w:name w:val="Emphasis"/>
    <w:basedOn w:val="DefaultParagraphFont"/>
    <w:uiPriority w:val="20"/>
    <w:qFormat/>
    <w:rsid w:val="0058484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8484A"/>
    <w:rPr>
      <w:szCs w:val="32"/>
    </w:rPr>
  </w:style>
  <w:style w:type="paragraph" w:styleId="ListParagraph">
    <w:name w:val="List Paragraph"/>
    <w:basedOn w:val="Normal"/>
    <w:uiPriority w:val="34"/>
    <w:qFormat/>
    <w:rsid w:val="005848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8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484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4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84A"/>
    <w:rPr>
      <w:b/>
      <w:i/>
      <w:sz w:val="24"/>
    </w:rPr>
  </w:style>
  <w:style w:type="character" w:styleId="SubtleEmphasis">
    <w:name w:val="Subtle Emphasis"/>
    <w:uiPriority w:val="19"/>
    <w:qFormat/>
    <w:rsid w:val="0058484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484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484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484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484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84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0-Track-30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3</cp:revision>
  <dcterms:created xsi:type="dcterms:W3CDTF">2020-12-28T15:21:00Z</dcterms:created>
  <dcterms:modified xsi:type="dcterms:W3CDTF">2020-12-28T15:35:00Z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{"storageType":"DocumentStorage","descriptor":{"transcription":{"transcriptSegments":[{"text":"Most poems tell stories even when a poem is made up just of images. Those images tend to be arranged in a way that creates a narrative of emotions. In reciting </vt:lpwstr>
  </property>
</Properties>
</file>